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5F" w:rsidRPr="00245DEB" w:rsidRDefault="00BF785F" w:rsidP="00BF785F">
      <w:pPr>
        <w:spacing w:line="25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245DEB">
        <w:rPr>
          <w:rFonts w:ascii="Calibri" w:eastAsia="Calibri" w:hAnsi="Calibri" w:cs="Times New Roman"/>
          <w:noProof/>
          <w:sz w:val="28"/>
          <w:szCs w:val="28"/>
          <w:lang w:eastAsia="es-CR"/>
        </w:rPr>
        <w:drawing>
          <wp:anchor distT="0" distB="0" distL="114300" distR="114300" simplePos="0" relativeHeight="251657216" behindDoc="0" locked="0" layoutInCell="1" allowOverlap="1" wp14:anchorId="4CD2A0B5" wp14:editId="0B93937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EB">
        <w:rPr>
          <w:rFonts w:ascii="Calibri" w:eastAsia="Calibri" w:hAnsi="Calibri" w:cs="Times New Roman"/>
          <w:noProof/>
          <w:sz w:val="28"/>
          <w:szCs w:val="28"/>
          <w:lang w:eastAsia="es-CR"/>
        </w:rPr>
        <w:drawing>
          <wp:anchor distT="0" distB="0" distL="114300" distR="114300" simplePos="0" relativeHeight="251659264" behindDoc="1" locked="0" layoutInCell="1" allowOverlap="1" wp14:anchorId="476C0D4E" wp14:editId="0CD9EE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n 1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EB">
        <w:rPr>
          <w:rFonts w:ascii="Century Gothic" w:eastAsia="Calibri" w:hAnsi="Century Gothic" w:cs="Times New Roman"/>
          <w:b/>
          <w:sz w:val="24"/>
          <w:szCs w:val="24"/>
        </w:rPr>
        <w:t>Guía de trabajo autónomo</w:t>
      </w:r>
      <w:r w:rsidR="00245DEB" w:rsidRPr="00245DEB">
        <w:rPr>
          <w:rFonts w:ascii="Century Gothic" w:eastAsia="Calibri" w:hAnsi="Century Gothic" w:cs="Times New Roman"/>
          <w:b/>
          <w:sz w:val="24"/>
          <w:szCs w:val="24"/>
        </w:rPr>
        <w:t xml:space="preserve"> sobre desórdenes alimenticios</w:t>
      </w:r>
    </w:p>
    <w:p w:rsidR="00BF785F" w:rsidRPr="00BF785F" w:rsidRDefault="00BF785F" w:rsidP="00BF785F">
      <w:pPr>
        <w:spacing w:line="256" w:lineRule="auto"/>
        <w:jc w:val="center"/>
        <w:rPr>
          <w:rFonts w:ascii="Century Gothic" w:eastAsia="Calibri" w:hAnsi="Century Gothic" w:cs="Times New Roman"/>
          <w:sz w:val="20"/>
        </w:rPr>
      </w:pPr>
      <w:r w:rsidRPr="00BF785F">
        <w:rPr>
          <w:rFonts w:ascii="Century Gothic" w:eastAsia="Calibri" w:hAnsi="Century Gothic" w:cs="Times New Roman"/>
          <w:sz w:val="20"/>
        </w:rPr>
        <w:t xml:space="preserve">El </w:t>
      </w:r>
      <w:r w:rsidRPr="00BF785F">
        <w:rPr>
          <w:rFonts w:ascii="Century Gothic" w:eastAsia="Calibri" w:hAnsi="Century Gothic" w:cs="Times New Roman"/>
          <w:b/>
          <w:sz w:val="20"/>
        </w:rPr>
        <w:t>trabajo autónomo</w:t>
      </w:r>
      <w:r w:rsidRPr="00BF785F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Nivel:</w:t>
            </w:r>
            <w:r w:rsidR="00BF785F">
              <w:rPr>
                <w:rFonts w:ascii="Century Gothic" w:hAnsi="Century Gothic"/>
                <w:b/>
              </w:rPr>
              <w:t xml:space="preserve"> Octavo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:rsidR="00EF2C1F" w:rsidRPr="00A6605B" w:rsidRDefault="0046550E" w:rsidP="00353EF0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:rsidR="00707FE7" w:rsidRPr="00A6605B" w:rsidRDefault="00FD162B" w:rsidP="00353EF0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:rsidR="008C65A5" w:rsidRPr="00EF2C1F" w:rsidRDefault="00FD162B" w:rsidP="00353EF0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:rsidTr="00353EF0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:rsidR="008C65A5" w:rsidRDefault="00FD162B" w:rsidP="00353EF0">
            <w:pPr>
              <w:jc w:val="both"/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:rsidTr="00A6605B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:rsidR="008C65A5" w:rsidRDefault="000B76D6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bookmarkStart w:id="0" w:name="_GoBack"/>
            <w:bookmarkEnd w:id="0"/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545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:rsidTr="00353EF0">
        <w:tc>
          <w:tcPr>
            <w:tcW w:w="2417" w:type="dxa"/>
          </w:tcPr>
          <w:p w:rsidR="00FE291A" w:rsidRPr="0046550E" w:rsidRDefault="00FE291A" w:rsidP="00353EF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:rsidR="00FE291A" w:rsidRPr="00A6605B" w:rsidRDefault="00FE291A" w:rsidP="00353EF0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:rsidR="00FE291A" w:rsidRPr="00A6605B" w:rsidRDefault="00FE291A" w:rsidP="00353EF0">
            <w:pPr>
              <w:pStyle w:val="Prrafodelista"/>
              <w:numPr>
                <w:ilvl w:val="0"/>
                <w:numId w:val="4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:rsidR="00FE291A" w:rsidRPr="00A6605B" w:rsidRDefault="00FE291A" w:rsidP="00353EF0">
            <w:pPr>
              <w:pStyle w:val="Prrafodelista"/>
              <w:numPr>
                <w:ilvl w:val="0"/>
                <w:numId w:val="4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:rsidTr="00353EF0">
        <w:tc>
          <w:tcPr>
            <w:tcW w:w="2417" w:type="dxa"/>
          </w:tcPr>
          <w:p w:rsidR="00FE291A" w:rsidRDefault="00FE291A" w:rsidP="00353EF0">
            <w:pPr>
              <w:rPr>
                <w:rFonts w:ascii="Century Gothic" w:hAnsi="Century Gothic"/>
              </w:rPr>
            </w:pPr>
          </w:p>
          <w:p w:rsidR="00FE291A" w:rsidRDefault="00FE291A" w:rsidP="00353E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FE291A" w:rsidRDefault="00FE291A" w:rsidP="00353EF0">
            <w:pPr>
              <w:rPr>
                <w:rFonts w:ascii="Century Gothic" w:hAnsi="Century Gothic"/>
              </w:rPr>
            </w:pPr>
          </w:p>
          <w:p w:rsidR="00FE291A" w:rsidRPr="0046550E" w:rsidRDefault="00FE291A" w:rsidP="00353EF0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:rsidR="00FE291A" w:rsidRPr="00A6605B" w:rsidRDefault="00FE291A" w:rsidP="00353EF0">
            <w:pPr>
              <w:pStyle w:val="Prrafodelista"/>
              <w:numPr>
                <w:ilvl w:val="0"/>
                <w:numId w:val="2"/>
              </w:numPr>
              <w:ind w:left="280" w:hanging="28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Antes de ver el video</w:t>
            </w:r>
            <w:r w:rsidRPr="00A6605B">
              <w:rPr>
                <w:rFonts w:ascii="Century Gothic" w:hAnsi="Century Gothic"/>
                <w:i/>
              </w:rPr>
              <w:t xml:space="preserve">, anote </w:t>
            </w:r>
            <w:r>
              <w:rPr>
                <w:rFonts w:ascii="Century Gothic" w:hAnsi="Century Gothic"/>
                <w:i/>
              </w:rPr>
              <w:t>algunos problemas que experimentan algunas personas con respecto a la alimentación, de manera particular las personas adolescentes o jóvenes que usted conoce.</w:t>
            </w:r>
          </w:p>
          <w:p w:rsidR="00FE291A" w:rsidRPr="00A6605B" w:rsidRDefault="00FE291A" w:rsidP="00353EF0">
            <w:pPr>
              <w:pStyle w:val="Prrafodelista"/>
              <w:numPr>
                <w:ilvl w:val="0"/>
                <w:numId w:val="2"/>
              </w:numPr>
              <w:ind w:left="280" w:hanging="280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Observe el video </w:t>
            </w:r>
            <w:r>
              <w:rPr>
                <w:rFonts w:ascii="Century Gothic" w:hAnsi="Century Gothic"/>
                <w:i/>
              </w:rPr>
              <w:t>Desórdenes</w:t>
            </w:r>
            <w:r w:rsidR="00F81DEC">
              <w:rPr>
                <w:rFonts w:ascii="Century Gothic" w:hAnsi="Century Gothic"/>
                <w:i/>
              </w:rPr>
              <w:t xml:space="preserve"> </w:t>
            </w:r>
            <w:r w:rsidR="00353EF0">
              <w:rPr>
                <w:rFonts w:ascii="Century Gothic" w:hAnsi="Century Gothic"/>
                <w:i/>
              </w:rPr>
              <w:t>alimenticios del</w:t>
            </w:r>
            <w:r w:rsidRPr="00A6605B">
              <w:rPr>
                <w:rFonts w:ascii="Century Gothic" w:hAnsi="Century Gothic"/>
                <w:i/>
                <w:lang w:val="es-CR"/>
              </w:rPr>
              <w:t xml:space="preserve">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  <w:lang w:val="es-CR"/>
              </w:rPr>
              <w:t>/.</w:t>
            </w:r>
          </w:p>
          <w:p w:rsidR="00FE291A" w:rsidRPr="00A6605B" w:rsidRDefault="00FE291A" w:rsidP="00353EF0">
            <w:pPr>
              <w:pStyle w:val="Prrafodelista"/>
              <w:numPr>
                <w:ilvl w:val="0"/>
                <w:numId w:val="2"/>
              </w:numPr>
              <w:ind w:left="280" w:hanging="280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 el tema y confronte su concepto, con el que aparece en la ficha.</w:t>
            </w:r>
          </w:p>
          <w:p w:rsidR="00FE291A" w:rsidRPr="00A6605B" w:rsidRDefault="00FE291A" w:rsidP="00353EF0">
            <w:pPr>
              <w:pStyle w:val="Prrafodelista"/>
              <w:numPr>
                <w:ilvl w:val="0"/>
                <w:numId w:val="2"/>
              </w:numPr>
              <w:ind w:left="280" w:hanging="280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Elabore de forma creativa un esquema, mapa conceptual, o un dibujo que exprese algunas maneras </w:t>
            </w:r>
            <w:r w:rsidR="00F81DEC">
              <w:rPr>
                <w:rFonts w:ascii="Century Gothic" w:hAnsi="Century Gothic"/>
                <w:i/>
              </w:rPr>
              <w:t>de cuidar la salud integral de las personas</w:t>
            </w:r>
            <w:r w:rsidRPr="00A6605B">
              <w:rPr>
                <w:rFonts w:ascii="Century Gothic" w:hAnsi="Century Gothic"/>
                <w:i/>
              </w:rPr>
              <w:t>.</w:t>
            </w:r>
          </w:p>
        </w:tc>
      </w:tr>
    </w:tbl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:rsidR="00245DEB" w:rsidRDefault="00245DE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245DEB" w:rsidRPr="00117EE0" w:rsidRDefault="00245DEB" w:rsidP="00245DEB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E72C03" w:rsidRPr="00A6605B" w:rsidRDefault="00E72C03" w:rsidP="00353EF0">
            <w:pPr>
              <w:pStyle w:val="Prrafodelista"/>
              <w:numPr>
                <w:ilvl w:val="0"/>
                <w:numId w:val="6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Reúnase con su grupo familiar y presente el dibujo o esquema realizado y comparte oralmente los aprendizajes significativos durante el trabajo autónomo.</w:t>
            </w:r>
          </w:p>
          <w:p w:rsidR="00707FE7" w:rsidRPr="00A6605B" w:rsidRDefault="00E72C03" w:rsidP="00353EF0">
            <w:pPr>
              <w:pStyle w:val="Prrafodelista"/>
              <w:numPr>
                <w:ilvl w:val="0"/>
                <w:numId w:val="6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puedo tener buenos hábitos alimenticios y cómo puedo compartirlos con mi grupos de amigos y amigas?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:rsidR="008D5D67" w:rsidRPr="00A6605B" w:rsidRDefault="00A366CB" w:rsidP="00353EF0">
            <w:pPr>
              <w:pStyle w:val="Prrafodelista"/>
              <w:numPr>
                <w:ilvl w:val="0"/>
                <w:numId w:val="12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245DEB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245DEB">
        <w:rPr>
          <w:rFonts w:ascii="Century Gothic" w:hAnsi="Century Gothic"/>
          <w:b/>
          <w:i/>
          <w:sz w:val="24"/>
          <w:szCs w:val="24"/>
        </w:rPr>
        <w:t>M</w:t>
      </w:r>
      <w:r w:rsidR="00114B8D" w:rsidRPr="00245DEB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245DEB">
        <w:rPr>
          <w:rFonts w:ascii="Century Gothic" w:hAnsi="Century Gothic"/>
          <w:b/>
          <w:i/>
          <w:sz w:val="24"/>
          <w:szCs w:val="24"/>
        </w:rPr>
        <w:t>evaluación</w:t>
      </w:r>
      <w:r w:rsidRPr="00245DEB">
        <w:rPr>
          <w:rFonts w:ascii="Century Gothic" w:hAnsi="Century Gothic"/>
          <w:b/>
          <w:i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245DEB">
        <w:trPr>
          <w:trHeight w:val="934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2B55B5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5619C4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B76D6"/>
    <w:rsid w:val="001140E4"/>
    <w:rsid w:val="00114B8D"/>
    <w:rsid w:val="00117EE0"/>
    <w:rsid w:val="00245DEB"/>
    <w:rsid w:val="002B55B5"/>
    <w:rsid w:val="002D06E0"/>
    <w:rsid w:val="003452AD"/>
    <w:rsid w:val="00353EF0"/>
    <w:rsid w:val="0037645C"/>
    <w:rsid w:val="003E6E12"/>
    <w:rsid w:val="00430233"/>
    <w:rsid w:val="0046550E"/>
    <w:rsid w:val="004D4DD4"/>
    <w:rsid w:val="005619C4"/>
    <w:rsid w:val="006732E2"/>
    <w:rsid w:val="00696C1E"/>
    <w:rsid w:val="006F2510"/>
    <w:rsid w:val="006F5185"/>
    <w:rsid w:val="00707FE7"/>
    <w:rsid w:val="007202E8"/>
    <w:rsid w:val="007E6BE0"/>
    <w:rsid w:val="00814B6A"/>
    <w:rsid w:val="008C65A5"/>
    <w:rsid w:val="008D5D67"/>
    <w:rsid w:val="008F6A8E"/>
    <w:rsid w:val="00A366CB"/>
    <w:rsid w:val="00A6605B"/>
    <w:rsid w:val="00AB6B54"/>
    <w:rsid w:val="00B46562"/>
    <w:rsid w:val="00B73143"/>
    <w:rsid w:val="00BF785F"/>
    <w:rsid w:val="00CB1367"/>
    <w:rsid w:val="00D02912"/>
    <w:rsid w:val="00D60D18"/>
    <w:rsid w:val="00D61A02"/>
    <w:rsid w:val="00DB67BA"/>
    <w:rsid w:val="00E261AD"/>
    <w:rsid w:val="00E32FFF"/>
    <w:rsid w:val="00E72C03"/>
    <w:rsid w:val="00EE4CC9"/>
    <w:rsid w:val="00EE5A4C"/>
    <w:rsid w:val="00EF2C1F"/>
    <w:rsid w:val="00EF73BD"/>
    <w:rsid w:val="00F02072"/>
    <w:rsid w:val="00F16C2B"/>
    <w:rsid w:val="00F61C46"/>
    <w:rsid w:val="00F81DEC"/>
    <w:rsid w:val="00F93852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0ED5C7"/>
  <w15:docId w15:val="{ADE5708E-C11E-41D9-AD50-585F7C5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96FF-EF58-4644-AAA6-C70E02F0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9</cp:revision>
  <dcterms:created xsi:type="dcterms:W3CDTF">2020-03-24T16:30:00Z</dcterms:created>
  <dcterms:modified xsi:type="dcterms:W3CDTF">2020-03-26T23:22:00Z</dcterms:modified>
</cp:coreProperties>
</file>