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AF3941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-512445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-459105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Pr="00AF3941">
        <w:rPr>
          <w:noProof/>
          <w:lang w:eastAsia="es-CR"/>
        </w:rPr>
        <w:t xml:space="preserve"> 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EB7006">
        <w:trPr>
          <w:trHeight w:val="602"/>
        </w:trPr>
        <w:tc>
          <w:tcPr>
            <w:tcW w:w="10057" w:type="dxa"/>
          </w:tcPr>
          <w:p w:rsidR="00EB7006" w:rsidRPr="0046550E" w:rsidRDefault="008C65A5" w:rsidP="00EB7006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 w:rsidR="00EB7006">
              <w:rPr>
                <w:rFonts w:ascii="Century Gothic" w:hAnsi="Century Gothic"/>
              </w:rPr>
              <w:t>_________________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 w:rsidR="00EB7006">
              <w:rPr>
                <w:rFonts w:ascii="Century Gothic" w:hAnsi="Century Gothic"/>
              </w:rPr>
              <w:t xml:space="preserve">                    </w:t>
            </w:r>
            <w:r w:rsidR="00EB7006" w:rsidRPr="0046550E">
              <w:rPr>
                <w:rFonts w:ascii="Century Gothic" w:hAnsi="Century Gothic"/>
              </w:rPr>
              <w:t xml:space="preserve">Nivel: </w:t>
            </w:r>
            <w:r w:rsidR="00BD1E90">
              <w:rPr>
                <w:rFonts w:ascii="Century Gothic" w:hAnsi="Century Gothic"/>
                <w:u w:val="single"/>
              </w:rPr>
              <w:t>cuarto</w:t>
            </w:r>
            <w:r w:rsidR="00EB7006" w:rsidRPr="00EB7006">
              <w:rPr>
                <w:rFonts w:ascii="Century Gothic" w:hAnsi="Century Gothic"/>
                <w:u w:val="single"/>
              </w:rPr>
              <w:t xml:space="preserve"> año</w:t>
            </w:r>
          </w:p>
          <w:p w:rsidR="008C65A5" w:rsidRPr="00EB7006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EB7006">
              <w:rPr>
                <w:rFonts w:ascii="Century Gothic" w:hAnsi="Century Gothic"/>
              </w:rPr>
              <w:t xml:space="preserve">______________________                    </w:t>
            </w:r>
            <w:r w:rsidR="00EB7006" w:rsidRPr="0046550E">
              <w:rPr>
                <w:rFonts w:ascii="Century Gothic" w:hAnsi="Century Gothic"/>
              </w:rPr>
              <w:t>Asignatura:</w:t>
            </w:r>
            <w:r w:rsidR="00EB7006">
              <w:rPr>
                <w:rFonts w:ascii="Century Gothic" w:hAnsi="Century Gothic"/>
                <w:sz w:val="24"/>
              </w:rPr>
              <w:t xml:space="preserve"> </w:t>
            </w:r>
            <w:r w:rsidR="00EB7006" w:rsidRPr="00EB7006">
              <w:rPr>
                <w:rFonts w:ascii="Century Gothic" w:hAnsi="Century Gothic"/>
                <w:u w:val="single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673D57" w:rsidRDefault="00E54516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</w:t>
            </w:r>
            <w:r w:rsidR="00C17CD7">
              <w:rPr>
                <w:rFonts w:ascii="Century Gothic" w:hAnsi="Century Gothic"/>
              </w:rPr>
              <w:t xml:space="preserve"> trabajo</w:t>
            </w:r>
            <w:r w:rsidR="002D1893">
              <w:rPr>
                <w:rFonts w:ascii="Century Gothic" w:hAnsi="Century Gothic"/>
              </w:rPr>
              <w:t xml:space="preserve"> debo</w:t>
            </w:r>
            <w:r w:rsidR="00673D57"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="00673D57"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="00673D57" w:rsidRPr="00673D57">
              <w:rPr>
                <w:rFonts w:ascii="Century Gothic" w:hAnsi="Century Gothic"/>
              </w:rPr>
              <w:t>:</w:t>
            </w:r>
          </w:p>
          <w:p w:rsidR="00EF2C1F" w:rsidRPr="00673D57" w:rsidRDefault="00DB05FF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="00673D57" w:rsidRPr="00673D57">
              <w:rPr>
                <w:rFonts w:ascii="Century Gothic" w:hAnsi="Century Gothic"/>
              </w:rPr>
              <w:t xml:space="preserve"> </w:t>
            </w:r>
            <w:r w:rsidR="00EF2C1F" w:rsidRPr="00673D57">
              <w:rPr>
                <w:rFonts w:ascii="Century Gothic" w:hAnsi="Century Gothic"/>
              </w:rPr>
              <w:t>cuaderno,</w:t>
            </w:r>
            <w:r w:rsidR="00673D57">
              <w:rPr>
                <w:rFonts w:ascii="Century Gothic" w:hAnsi="Century Gothic"/>
              </w:rPr>
              <w:t xml:space="preserve"> un lápiz, </w:t>
            </w:r>
            <w:r w:rsidR="00EF2C1F" w:rsidRPr="00673D57">
              <w:rPr>
                <w:rFonts w:ascii="Century Gothic" w:hAnsi="Century Gothic"/>
              </w:rPr>
              <w:t xml:space="preserve"> borrador, </w:t>
            </w:r>
            <w:r w:rsidR="00673D57">
              <w:rPr>
                <w:rFonts w:ascii="Century Gothic" w:hAnsi="Century Gothic"/>
              </w:rPr>
              <w:t xml:space="preserve">y </w:t>
            </w:r>
            <w:r w:rsidR="00673D57" w:rsidRPr="00673D57">
              <w:rPr>
                <w:rFonts w:ascii="Century Gothic" w:hAnsi="Century Gothic"/>
              </w:rPr>
              <w:t xml:space="preserve">además, </w:t>
            </w:r>
            <w:r w:rsidR="00673D57">
              <w:rPr>
                <w:rFonts w:ascii="Century Gothic" w:hAnsi="Century Gothic"/>
              </w:rPr>
              <w:t xml:space="preserve"> lápices de color.</w:t>
            </w:r>
          </w:p>
          <w:p w:rsidR="008C65A5" w:rsidRPr="00673D57" w:rsidRDefault="008C65A5" w:rsidP="00673D57">
            <w:pPr>
              <w:rPr>
                <w:rFonts w:ascii="Century Gothic" w:hAnsi="Century Gothic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673D57" w:rsidRDefault="00673D57" w:rsidP="00673D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trabajar </w:t>
            </w:r>
            <w:r w:rsidR="00C17CD7">
              <w:rPr>
                <w:rFonts w:ascii="Century Gothic" w:hAnsi="Century Gothic"/>
              </w:rPr>
              <w:t xml:space="preserve">en esta ruta de aprendizaje, </w:t>
            </w:r>
            <w:r w:rsidR="00DB05FF">
              <w:rPr>
                <w:rFonts w:ascii="Century Gothic" w:hAnsi="Century Gothic"/>
              </w:rPr>
              <w:t xml:space="preserve">tomo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en cuenta lo siguiente:</w:t>
            </w:r>
          </w:p>
          <w:p w:rsidR="008C65A5" w:rsidRPr="00001FC1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sienta có</w:t>
            </w:r>
            <w:r w:rsidR="00C17CD7">
              <w:rPr>
                <w:rFonts w:ascii="Century Gothic" w:hAnsi="Century Gothic"/>
                <w:lang w:val="es-CR"/>
              </w:rPr>
              <w:t>modo/a</w:t>
            </w:r>
            <w:r w:rsidR="00C17CD7"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 w:rsidR="00C17CD7">
              <w:rPr>
                <w:rFonts w:ascii="Century Gothic" w:hAnsi="Century Gothic"/>
                <w:lang w:val="es-CR"/>
              </w:rPr>
              <w:t>.</w:t>
            </w:r>
          </w:p>
          <w:p w:rsidR="00673D57" w:rsidRPr="00001FC1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 w:rsidR="00C17CD7">
              <w:rPr>
                <w:rFonts w:ascii="Century Gothic" w:hAnsi="Century Gothic"/>
                <w:lang w:val="es-CR"/>
              </w:rPr>
              <w:t>).</w:t>
            </w:r>
            <w:r w:rsidR="00673D57"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:rsidR="00673D57" w:rsidRPr="00001FC1" w:rsidRDefault="00673D57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 w:rsidR="002D1893"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 w:rsidR="002D1893">
              <w:rPr>
                <w:rFonts w:ascii="Century Gothic" w:hAnsi="Century Gothic"/>
                <w:lang w:val="es-CR"/>
              </w:rPr>
              <w:t>mi</w:t>
            </w:r>
            <w:r w:rsidR="00C17CD7">
              <w:rPr>
                <w:rFonts w:ascii="Century Gothic" w:hAnsi="Century Gothic"/>
                <w:lang w:val="es-CR"/>
              </w:rPr>
              <w:t xml:space="preserve">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 w:rsidR="00C17CD7">
              <w:rPr>
                <w:rFonts w:ascii="Century Gothic" w:hAnsi="Century Gothic"/>
                <w:lang w:val="es-CR"/>
              </w:rPr>
              <w:t>este proceso.</w:t>
            </w:r>
          </w:p>
          <w:p w:rsidR="00001FC1" w:rsidRPr="00673D57" w:rsidRDefault="002D1893" w:rsidP="00673D57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s-CR"/>
              </w:rPr>
              <w:t>Tomo</w:t>
            </w:r>
            <w:r w:rsidR="00001FC1" w:rsidRPr="00001FC1">
              <w:rPr>
                <w:rFonts w:ascii="Century Gothic" w:hAnsi="Century Gothic"/>
                <w:lang w:val="es-CR"/>
              </w:rPr>
              <w:t xml:space="preserve"> en cuenta las medidas y la situación de emergencia sanitaria que enfrenta nuestro país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673D57" w:rsidRDefault="002D1893" w:rsidP="00001FC1">
            <w:pPr>
              <w:pStyle w:val="Prrafodelista"/>
              <w:ind w:left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Requiero</w:t>
            </w:r>
            <w:r w:rsidR="00C17CD7">
              <w:rPr>
                <w:rFonts w:ascii="Century Gothic" w:hAnsi="Century Gothic"/>
              </w:rPr>
              <w:t xml:space="preserve"> al menos de una hora para resolver la guía.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:rsidR="00A80833" w:rsidRPr="0046550E" w:rsidRDefault="00A80833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C65A5" w:rsidRPr="004042AD" w:rsidRDefault="00A80833" w:rsidP="002A554D">
            <w:pPr>
              <w:ind w:left="33" w:right="141"/>
              <w:rPr>
                <w:rFonts w:ascii="Century Gothic" w:hAnsi="Century Gothic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66040</wp:posOffset>
                  </wp:positionV>
                  <wp:extent cx="457200" cy="474593"/>
                  <wp:effectExtent l="0" t="0" r="0" b="1905"/>
                  <wp:wrapThrough wrapText="bothSides">
                    <wp:wrapPolygon edited="0">
                      <wp:start x="0" y="0"/>
                      <wp:lineTo x="0" y="20819"/>
                      <wp:lineTo x="20700" y="20819"/>
                      <wp:lineTo x="20700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1893">
              <w:rPr>
                <w:rFonts w:ascii="Century Gothic" w:hAnsi="Century Gothic"/>
                <w:lang w:val="es-ES"/>
              </w:rPr>
              <w:t>Recuerdo</w:t>
            </w:r>
            <w:r w:rsidR="00C2704F">
              <w:rPr>
                <w:rFonts w:ascii="Century Gothic" w:hAnsi="Century Gothic"/>
                <w:lang w:val="es-ES"/>
              </w:rPr>
              <w:t xml:space="preserve"> </w:t>
            </w:r>
            <w:r w:rsidR="00C3630E">
              <w:rPr>
                <w:rFonts w:ascii="Century Gothic" w:hAnsi="Century Gothic"/>
                <w:lang w:val="es-ES"/>
              </w:rPr>
              <w:t>lo que hacemos antes, dura</w:t>
            </w:r>
            <w:r w:rsidR="002A554D">
              <w:rPr>
                <w:rFonts w:ascii="Century Gothic" w:hAnsi="Century Gothic"/>
                <w:lang w:val="es-ES"/>
              </w:rPr>
              <w:t>nte y después de leer un texto literario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0E48" w:rsidRDefault="002D1893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Observo</w:t>
            </w:r>
            <w:r w:rsidR="00C3630E">
              <w:rPr>
                <w:rFonts w:ascii="Century Gothic" w:hAnsi="Century Gothic"/>
              </w:rPr>
              <w:t xml:space="preserve"> la imagen y contesto las siguientes preguntas:</w:t>
            </w:r>
          </w:p>
          <w:p w:rsidR="003072F4" w:rsidRDefault="002A554D" w:rsidP="00EF0E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55880</wp:posOffset>
                  </wp:positionV>
                  <wp:extent cx="1920875" cy="1733550"/>
                  <wp:effectExtent l="0" t="0" r="3175" b="0"/>
                  <wp:wrapThrough wrapText="bothSides">
                    <wp:wrapPolygon edited="0">
                      <wp:start x="0" y="0"/>
                      <wp:lineTo x="0" y="21363"/>
                      <wp:lineTo x="21421" y="21363"/>
                      <wp:lineTo x="21421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carga 3.jpg"/>
                          <pic:cNvPicPr/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54D" w:rsidRDefault="002A554D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¿Qué pienso que podría estar </w:t>
            </w:r>
          </w:p>
          <w:p w:rsidR="002A554D" w:rsidRDefault="002A554D" w:rsidP="002A554D">
            <w:pPr>
              <w:pStyle w:val="Prrafodelista"/>
              <w:ind w:left="175"/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pasando</w:t>
            </w:r>
            <w:proofErr w:type="gramEnd"/>
            <w:r>
              <w:rPr>
                <w:rFonts w:ascii="Century Gothic" w:hAnsi="Century Gothic"/>
              </w:rPr>
              <w:t xml:space="preserve"> en la imagen?</w:t>
            </w:r>
          </w:p>
          <w:p w:rsidR="00C81E67" w:rsidRDefault="002A554D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 w:rsidRPr="0043019F">
              <w:rPr>
                <w:rFonts w:ascii="Century Gothic" w:hAnsi="Century Gothic"/>
              </w:rPr>
              <w:t>¿Dónde podría ocurrir la historia?</w:t>
            </w:r>
          </w:p>
          <w:p w:rsidR="00655585" w:rsidRDefault="003072F4" w:rsidP="00C3630E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t xml:space="preserve"> </w:t>
            </w:r>
            <w:r w:rsidR="00C81E67" w:rsidRPr="00C81E67">
              <w:rPr>
                <w:rFonts w:ascii="Century Gothic" w:hAnsi="Century Gothic"/>
              </w:rPr>
              <w:t xml:space="preserve">Explico por medio de una hipótesis o conjetura, por qué el ser a lado del árbol parece estar </w:t>
            </w:r>
            <w:r w:rsidR="00655585">
              <w:rPr>
                <w:rFonts w:ascii="Century Gothic" w:hAnsi="Century Gothic"/>
              </w:rPr>
              <w:t>colgado en algo que pareciera</w:t>
            </w:r>
            <w:r w:rsidR="00C81E67" w:rsidRPr="00C81E67">
              <w:rPr>
                <w:rFonts w:ascii="Century Gothic" w:hAnsi="Century Gothic"/>
              </w:rPr>
              <w:t xml:space="preserve"> </w:t>
            </w:r>
          </w:p>
          <w:p w:rsidR="00C3630E" w:rsidRPr="002A554D" w:rsidRDefault="00C81E67" w:rsidP="00655585">
            <w:pPr>
              <w:pStyle w:val="Prrafodelista"/>
              <w:ind w:left="175"/>
              <w:jc w:val="both"/>
              <w:rPr>
                <w:rFonts w:ascii="Century Gothic" w:hAnsi="Century Gothic"/>
              </w:rPr>
            </w:pPr>
            <w:proofErr w:type="gramStart"/>
            <w:r w:rsidRPr="00C81E67">
              <w:rPr>
                <w:rFonts w:ascii="Century Gothic" w:hAnsi="Century Gothic"/>
              </w:rPr>
              <w:t>una</w:t>
            </w:r>
            <w:proofErr w:type="gramEnd"/>
            <w:r w:rsidRPr="00C81E67">
              <w:rPr>
                <w:rFonts w:ascii="Century Gothic" w:hAnsi="Century Gothic"/>
              </w:rPr>
              <w:t xml:space="preserve"> red</w:t>
            </w:r>
            <w:r w:rsidR="00655585">
              <w:rPr>
                <w:rFonts w:ascii="Century Gothic" w:hAnsi="Century Gothic"/>
              </w:rPr>
              <w:t>.</w:t>
            </w:r>
          </w:p>
          <w:p w:rsidR="002A554D" w:rsidRDefault="002A554D" w:rsidP="002A554D">
            <w:pPr>
              <w:pStyle w:val="Prrafodelista"/>
              <w:numPr>
                <w:ilvl w:val="0"/>
                <w:numId w:val="27"/>
              </w:numPr>
              <w:ind w:left="175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sé sobre la fábula?</w:t>
            </w:r>
          </w:p>
          <w:p w:rsidR="00E601B8" w:rsidRDefault="00E601B8" w:rsidP="00E601B8">
            <w:pPr>
              <w:jc w:val="both"/>
              <w:rPr>
                <w:rFonts w:ascii="Century Gothic" w:hAnsi="Century Gothic"/>
                <w:sz w:val="16"/>
              </w:rPr>
            </w:pPr>
          </w:p>
          <w:p w:rsidR="00E601B8" w:rsidRDefault="00E601B8" w:rsidP="00E601B8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E601B8">
              <w:rPr>
                <w:rFonts w:ascii="Century Gothic" w:hAnsi="Century Gothic"/>
                <w:sz w:val="12"/>
                <w:szCs w:val="12"/>
              </w:rPr>
              <w:t xml:space="preserve">Imagen recuperada de </w:t>
            </w:r>
          </w:p>
          <w:p w:rsidR="003072F4" w:rsidRPr="00E601B8" w:rsidRDefault="00E601B8" w:rsidP="00E601B8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E601B8">
              <w:rPr>
                <w:rFonts w:ascii="Century Gothic" w:hAnsi="Century Gothic"/>
                <w:sz w:val="12"/>
                <w:szCs w:val="12"/>
              </w:rPr>
              <w:t>https://fabulasanimadas.com/el-asno-y-la-zorra/</w:t>
            </w:r>
          </w:p>
        </w:tc>
      </w:tr>
    </w:tbl>
    <w:p w:rsidR="00E601B8" w:rsidRDefault="00E601B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049"/>
        <w:gridCol w:w="6874"/>
        <w:gridCol w:w="1141"/>
      </w:tblGrid>
      <w:tr w:rsidR="0060476A" w:rsidTr="00EE5E10">
        <w:tc>
          <w:tcPr>
            <w:tcW w:w="2049" w:type="dxa"/>
          </w:tcPr>
          <w:p w:rsidR="0060476A" w:rsidRDefault="0060476A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015" w:type="dxa"/>
            <w:gridSpan w:val="2"/>
          </w:tcPr>
          <w:p w:rsidR="0060476A" w:rsidRDefault="002D1893" w:rsidP="00BA7B02">
            <w:pPr>
              <w:ind w:left="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</w:t>
            </w:r>
            <w:r w:rsidR="00350C86">
              <w:rPr>
                <w:rFonts w:ascii="Century Gothic" w:hAnsi="Century Gothic"/>
              </w:rPr>
              <w:t xml:space="preserve"> el </w:t>
            </w:r>
            <w:r w:rsidR="00C431F5">
              <w:rPr>
                <w:rFonts w:ascii="Century Gothic" w:hAnsi="Century Gothic"/>
              </w:rPr>
              <w:t>siguiente texto</w:t>
            </w:r>
            <w:r w:rsidR="00BA7B02">
              <w:rPr>
                <w:rFonts w:ascii="Century Gothic" w:hAnsi="Century Gothic"/>
              </w:rPr>
              <w:t>,</w:t>
            </w:r>
            <w:r w:rsidR="00C431F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con interés y pasión. Si deseo, puedo</w:t>
            </w:r>
            <w:r w:rsidR="0060476A">
              <w:rPr>
                <w:rFonts w:ascii="Century Gothic" w:hAnsi="Century Gothic"/>
              </w:rPr>
              <w:t xml:space="preserve"> solicitar ayuda a </w:t>
            </w:r>
            <w:r>
              <w:rPr>
                <w:rFonts w:ascii="Century Gothic" w:hAnsi="Century Gothic"/>
              </w:rPr>
              <w:t>mi familia. Sigo</w:t>
            </w:r>
            <w:r w:rsidR="0060476A">
              <w:rPr>
                <w:rFonts w:ascii="Century Gothic" w:hAnsi="Century Gothic"/>
              </w:rPr>
              <w:t xml:space="preserve"> con entusiasmo la ruta</w:t>
            </w:r>
            <w:r w:rsidR="00BA7B02">
              <w:rPr>
                <w:rFonts w:ascii="Century Gothic" w:hAnsi="Century Gothic"/>
              </w:rPr>
              <w:t xml:space="preserve"> de lectura</w:t>
            </w:r>
            <w:r w:rsidR="0060476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propuesta</w:t>
            </w:r>
            <w:r w:rsidR="0060476A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Luego, contesto</w:t>
            </w:r>
            <w:r w:rsidR="00291DD4">
              <w:rPr>
                <w:rFonts w:ascii="Century Gothic" w:hAnsi="Century Gothic"/>
              </w:rPr>
              <w:t xml:space="preserve"> las </w:t>
            </w:r>
            <w:r w:rsidR="00BA7B02">
              <w:rPr>
                <w:rFonts w:ascii="Century Gothic" w:hAnsi="Century Gothic"/>
              </w:rPr>
              <w:t>preguntas.</w:t>
            </w:r>
          </w:p>
          <w:p w:rsidR="00350C86" w:rsidRDefault="00350C86" w:rsidP="00350C86">
            <w:pPr>
              <w:rPr>
                <w:rFonts w:ascii="Century Gothic" w:hAnsi="Century Gothic"/>
              </w:rPr>
            </w:pPr>
          </w:p>
          <w:p w:rsidR="00FB08FA" w:rsidRDefault="00350C86" w:rsidP="00350C86">
            <w:pPr>
              <w:jc w:val="center"/>
              <w:rPr>
                <w:rFonts w:ascii="Century Gothic" w:hAnsi="Century Gothic"/>
                <w:b/>
              </w:rPr>
            </w:pPr>
            <w:r w:rsidRPr="002A554D">
              <w:rPr>
                <w:rFonts w:ascii="Century Gothic" w:hAnsi="Century Gothic"/>
                <w:b/>
              </w:rPr>
              <w:t>El asno y la zorra encuentran al león</w:t>
            </w:r>
          </w:p>
          <w:p w:rsidR="00DC6100" w:rsidRPr="002A554D" w:rsidRDefault="00DC6100" w:rsidP="00350C86">
            <w:pPr>
              <w:jc w:val="center"/>
              <w:rPr>
                <w:rFonts w:ascii="Century Gothic" w:hAnsi="Century Gothic"/>
                <w:b/>
              </w:rPr>
            </w:pPr>
          </w:p>
          <w:p w:rsidR="00350C86" w:rsidRPr="00350C86" w:rsidRDefault="00350C86" w:rsidP="00DC610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50C86">
              <w:rPr>
                <w:rFonts w:ascii="Century Gothic" w:hAnsi="Century Gothic"/>
              </w:rPr>
              <w:t>“El asno y la zorra, habiéndose unido para su mutua protección, salieron un día de caza. No anduvieron mucho cuando encontraron un león. La zorra, segura del inmediato peligro, se acercó al león y le prometió a capturar al asno si le daba su palabra de no dañarla a ella.</w:t>
            </w:r>
          </w:p>
          <w:p w:rsidR="002A554D" w:rsidRDefault="00350C86" w:rsidP="00DC610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50C86">
              <w:rPr>
                <w:rFonts w:ascii="Century Gothic" w:hAnsi="Century Gothic"/>
              </w:rPr>
              <w:t xml:space="preserve">Entonces, afirmándole al asno que no sería maltratado, lo llevó a un profundo foso diciéndole que se guareciera allí. El león, viendo que ya el asno estaba asegurado, inmediatamente agarró a la zorra, y luego atacó al asno a su antojo”. </w:t>
            </w:r>
            <w:r>
              <w:rPr>
                <w:rFonts w:ascii="Century Gothic" w:hAnsi="Century Gothic"/>
              </w:rPr>
              <w:t>(Esopo)</w:t>
            </w:r>
          </w:p>
          <w:p w:rsidR="00350C86" w:rsidRDefault="00607F34" w:rsidP="00350C86">
            <w:pPr>
              <w:pStyle w:val="Prrafodelista"/>
              <w:numPr>
                <w:ilvl w:val="0"/>
                <w:numId w:val="30"/>
              </w:numPr>
              <w:ind w:hanging="3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Diferencio</w:t>
            </w:r>
            <w:r w:rsidR="00FB08FA">
              <w:rPr>
                <w:rFonts w:ascii="Century Gothic" w:hAnsi="Century Gothic"/>
              </w:rPr>
              <w:t xml:space="preserve">, por escrito, </w:t>
            </w:r>
            <w:r>
              <w:rPr>
                <w:rFonts w:ascii="Century Gothic" w:hAnsi="Century Gothic"/>
              </w:rPr>
              <w:t xml:space="preserve">cuáles valores o antivalores se presentan en la </w:t>
            </w:r>
            <w:r w:rsidR="00DC6100">
              <w:rPr>
                <w:rFonts w:ascii="Century Gothic" w:hAnsi="Century Gothic"/>
              </w:rPr>
              <w:t>lectura</w:t>
            </w:r>
            <w:r>
              <w:rPr>
                <w:rFonts w:ascii="Century Gothic" w:hAnsi="Century Gothic"/>
              </w:rPr>
              <w:t xml:space="preserve"> anterior.</w:t>
            </w:r>
          </w:p>
          <w:p w:rsidR="00350C86" w:rsidRDefault="00607F34" w:rsidP="00350C86">
            <w:pPr>
              <w:pStyle w:val="Prrafodelista"/>
              <w:numPr>
                <w:ilvl w:val="0"/>
                <w:numId w:val="30"/>
              </w:numPr>
              <w:ind w:hanging="3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Selecciono y escribo la posible enseñanza del texto.</w:t>
            </w:r>
          </w:p>
          <w:p w:rsidR="00607F34" w:rsidRPr="00350C86" w:rsidRDefault="00607F34" w:rsidP="00607F34">
            <w:pPr>
              <w:pStyle w:val="Prrafodelista"/>
              <w:numPr>
                <w:ilvl w:val="0"/>
                <w:numId w:val="30"/>
              </w:numPr>
              <w:ind w:hanging="33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Preciso semejanzas y diferencias  con la actuación de la zorra y el león.</w:t>
            </w:r>
          </w:p>
          <w:p w:rsidR="00607F34" w:rsidRDefault="00607F34" w:rsidP="00607F3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dos</w:t>
            </w:r>
            <w:r w:rsidRPr="00607F34">
              <w:rPr>
                <w:rFonts w:ascii="Century Gothic" w:hAnsi="Century Gothic"/>
              </w:rPr>
              <w:t xml:space="preserve"> ideas relevantes de la lectura</w:t>
            </w:r>
            <w:r>
              <w:rPr>
                <w:rFonts w:ascii="Century Gothic" w:hAnsi="Century Gothic"/>
              </w:rPr>
              <w:t>.</w:t>
            </w:r>
          </w:p>
          <w:p w:rsidR="002A554D" w:rsidRDefault="00DC6100" w:rsidP="00607F3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Determino semejanzas y diferencias  entre la hipótesis que anoté al inicio y lo que sucedió en la lectura</w:t>
            </w:r>
          </w:p>
          <w:p w:rsidR="00990593" w:rsidRPr="00EB7006" w:rsidRDefault="00990593" w:rsidP="00607F34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  <w:tr w:rsidR="006F5FF7" w:rsidTr="0076061A">
        <w:tc>
          <w:tcPr>
            <w:tcW w:w="2049" w:type="dxa"/>
            <w:vMerge w:val="restart"/>
          </w:tcPr>
          <w:p w:rsidR="006F5FF7" w:rsidRPr="00EE4CC9" w:rsidRDefault="006F5FF7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8015" w:type="dxa"/>
            <w:gridSpan w:val="2"/>
          </w:tcPr>
          <w:p w:rsidR="006F5FF7" w:rsidRPr="00F438C2" w:rsidRDefault="001934A3" w:rsidP="00F438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</w:t>
            </w:r>
            <w:r w:rsidR="00317773">
              <w:rPr>
                <w:rFonts w:ascii="Century Gothic" w:hAnsi="Century Gothic"/>
              </w:rPr>
              <w:t>:</w:t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191FDC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Default="006F5FF7" w:rsidP="00191FDC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7C1E2C02" wp14:editId="2C8B50D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44256" behindDoc="1" locked="0" layoutInCell="1" allowOverlap="1" wp14:anchorId="2756F936" wp14:editId="4EA3439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Default="006F5FF7" w:rsidP="006F5FF7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645D18EE" wp14:editId="62923CAD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1F2E9277" wp14:editId="58B59BF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1F21A214" wp14:editId="6853905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68D5207C" wp14:editId="534C2EC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2539D9" w:rsidRPr="002539D9" w:rsidRDefault="006F5FF7" w:rsidP="002539D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22A6350F" wp14:editId="5D4E51E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20A8A90B" wp14:editId="0169BF3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5FF7" w:rsidTr="006F5FF7">
        <w:tc>
          <w:tcPr>
            <w:tcW w:w="2049" w:type="dxa"/>
            <w:vMerge/>
          </w:tcPr>
          <w:p w:rsidR="006F5FF7" w:rsidRDefault="006F5FF7" w:rsidP="006F5FF7">
            <w:pPr>
              <w:rPr>
                <w:rFonts w:ascii="Century Gothic" w:hAnsi="Century Gothic"/>
              </w:rPr>
            </w:pPr>
          </w:p>
        </w:tc>
        <w:tc>
          <w:tcPr>
            <w:tcW w:w="6874" w:type="dxa"/>
          </w:tcPr>
          <w:p w:rsidR="006F5FF7" w:rsidRPr="006F5FF7" w:rsidRDefault="006F5FF7" w:rsidP="006F5FF7">
            <w:pPr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¿Realicé  todo  lo solicitado o me faltó hacer alguna actividad</w:t>
            </w:r>
          </w:p>
          <w:p w:rsidR="006F5FF7" w:rsidRPr="006F5FF7" w:rsidRDefault="006F5FF7" w:rsidP="006F5FF7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141" w:type="dxa"/>
          </w:tcPr>
          <w:p w:rsidR="006F5FF7" w:rsidRPr="006F5FF7" w:rsidRDefault="006F5FF7" w:rsidP="006F5FF7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8832" behindDoc="1" locked="0" layoutInCell="1" allowOverlap="1" wp14:anchorId="559C3FC4" wp14:editId="6647288E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69856" behindDoc="1" locked="0" layoutInCell="1" allowOverlap="1" wp14:anchorId="52EBAE12" wp14:editId="3681C44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9D9" w:rsidTr="00D17E97">
        <w:tc>
          <w:tcPr>
            <w:tcW w:w="2049" w:type="dxa"/>
            <w:vMerge/>
          </w:tcPr>
          <w:p w:rsidR="002539D9" w:rsidRDefault="002539D9" w:rsidP="006F5FF7">
            <w:pPr>
              <w:rPr>
                <w:rFonts w:ascii="Century Gothic" w:hAnsi="Century Gothic"/>
              </w:rPr>
            </w:pPr>
          </w:p>
        </w:tc>
        <w:tc>
          <w:tcPr>
            <w:tcW w:w="8015" w:type="dxa"/>
            <w:gridSpan w:val="2"/>
          </w:tcPr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2539D9" w:rsidRDefault="002539D9" w:rsidP="002539D9">
            <w:pPr>
              <w:pStyle w:val="Prrafodelista"/>
              <w:numPr>
                <w:ilvl w:val="0"/>
                <w:numId w:val="26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6F5FF7" w:rsidRPr="00117EE0" w:rsidRDefault="006F5FF7" w:rsidP="00EB7006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6F5FF7" w:rsidRPr="00117EE0" w:rsidSect="00EB7006">
      <w:headerReference w:type="default" r:id="rId161"/>
      <w:pgSz w:w="12240" w:h="15840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01" w:rsidRDefault="00600901" w:rsidP="00696C1E">
      <w:pPr>
        <w:spacing w:after="0" w:line="240" w:lineRule="auto"/>
      </w:pPr>
      <w:r>
        <w:separator/>
      </w:r>
    </w:p>
  </w:endnote>
  <w:endnote w:type="continuationSeparator" w:id="0">
    <w:p w:rsidR="00600901" w:rsidRDefault="0060090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01" w:rsidRDefault="00600901" w:rsidP="00696C1E">
      <w:pPr>
        <w:spacing w:after="0" w:line="240" w:lineRule="auto"/>
      </w:pPr>
      <w:r>
        <w:separator/>
      </w:r>
    </w:p>
  </w:footnote>
  <w:footnote w:type="continuationSeparator" w:id="0">
    <w:p w:rsidR="00600901" w:rsidRDefault="0060090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EC85F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E1A"/>
    <w:multiLevelType w:val="hybridMultilevel"/>
    <w:tmpl w:val="459CDC5A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A7F4F04"/>
    <w:multiLevelType w:val="hybridMultilevel"/>
    <w:tmpl w:val="2E447266"/>
    <w:lvl w:ilvl="0" w:tplc="14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0D552BE3"/>
    <w:multiLevelType w:val="hybridMultilevel"/>
    <w:tmpl w:val="B74A2E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5274"/>
    <w:multiLevelType w:val="hybridMultilevel"/>
    <w:tmpl w:val="9E189F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A90732"/>
    <w:multiLevelType w:val="hybridMultilevel"/>
    <w:tmpl w:val="984AD7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49FB"/>
    <w:multiLevelType w:val="hybridMultilevel"/>
    <w:tmpl w:val="DCA2ED6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30C7"/>
    <w:multiLevelType w:val="hybridMultilevel"/>
    <w:tmpl w:val="098820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6009"/>
    <w:multiLevelType w:val="hybridMultilevel"/>
    <w:tmpl w:val="1DD0F40E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250A"/>
    <w:multiLevelType w:val="hybridMultilevel"/>
    <w:tmpl w:val="596287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73E5"/>
    <w:multiLevelType w:val="hybridMultilevel"/>
    <w:tmpl w:val="C33C63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37B5"/>
    <w:multiLevelType w:val="hybridMultilevel"/>
    <w:tmpl w:val="A2CE5CBA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65C04763"/>
    <w:multiLevelType w:val="hybridMultilevel"/>
    <w:tmpl w:val="E74CF092"/>
    <w:lvl w:ilvl="0" w:tplc="1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65D27C93"/>
    <w:multiLevelType w:val="hybridMultilevel"/>
    <w:tmpl w:val="ADDC3FA6"/>
    <w:lvl w:ilvl="0" w:tplc="14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15BC0"/>
    <w:multiLevelType w:val="hybridMultilevel"/>
    <w:tmpl w:val="378C4B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B65A5B"/>
    <w:multiLevelType w:val="hybridMultilevel"/>
    <w:tmpl w:val="606A2946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78C27CA9"/>
    <w:multiLevelType w:val="hybridMultilevel"/>
    <w:tmpl w:val="85D49B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6"/>
  </w:num>
  <w:num w:numId="5">
    <w:abstractNumId w:val="27"/>
  </w:num>
  <w:num w:numId="6">
    <w:abstractNumId w:val="18"/>
  </w:num>
  <w:num w:numId="7">
    <w:abstractNumId w:val="26"/>
  </w:num>
  <w:num w:numId="8">
    <w:abstractNumId w:val="20"/>
  </w:num>
  <w:num w:numId="9">
    <w:abstractNumId w:val="13"/>
  </w:num>
  <w:num w:numId="10">
    <w:abstractNumId w:val="11"/>
  </w:num>
  <w:num w:numId="11">
    <w:abstractNumId w:val="24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21"/>
  </w:num>
  <w:num w:numId="21">
    <w:abstractNumId w:val="28"/>
  </w:num>
  <w:num w:numId="22">
    <w:abstractNumId w:val="12"/>
  </w:num>
  <w:num w:numId="23">
    <w:abstractNumId w:val="23"/>
  </w:num>
  <w:num w:numId="24">
    <w:abstractNumId w:val="29"/>
  </w:num>
  <w:num w:numId="25">
    <w:abstractNumId w:val="19"/>
  </w:num>
  <w:num w:numId="26">
    <w:abstractNumId w:val="9"/>
  </w:num>
  <w:num w:numId="27">
    <w:abstractNumId w:val="7"/>
  </w:num>
  <w:num w:numId="28">
    <w:abstractNumId w:val="4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FC1"/>
    <w:rsid w:val="00004826"/>
    <w:rsid w:val="00013C72"/>
    <w:rsid w:val="000D205E"/>
    <w:rsid w:val="00112BBD"/>
    <w:rsid w:val="001140E4"/>
    <w:rsid w:val="00114B8D"/>
    <w:rsid w:val="00117EE0"/>
    <w:rsid w:val="0014734B"/>
    <w:rsid w:val="0015136F"/>
    <w:rsid w:val="0017571F"/>
    <w:rsid w:val="001806B8"/>
    <w:rsid w:val="001934A3"/>
    <w:rsid w:val="001A28AE"/>
    <w:rsid w:val="00222E53"/>
    <w:rsid w:val="002539D9"/>
    <w:rsid w:val="00291DD4"/>
    <w:rsid w:val="002A554D"/>
    <w:rsid w:val="002D1893"/>
    <w:rsid w:val="0030226E"/>
    <w:rsid w:val="003072F4"/>
    <w:rsid w:val="00317773"/>
    <w:rsid w:val="00350C86"/>
    <w:rsid w:val="00367258"/>
    <w:rsid w:val="003E6E12"/>
    <w:rsid w:val="00403906"/>
    <w:rsid w:val="004042AD"/>
    <w:rsid w:val="00426FC2"/>
    <w:rsid w:val="00430233"/>
    <w:rsid w:val="00446F73"/>
    <w:rsid w:val="0046550E"/>
    <w:rsid w:val="00496391"/>
    <w:rsid w:val="005D340E"/>
    <w:rsid w:val="005D5453"/>
    <w:rsid w:val="00600901"/>
    <w:rsid w:val="0060476A"/>
    <w:rsid w:val="00607F34"/>
    <w:rsid w:val="00655585"/>
    <w:rsid w:val="006732E2"/>
    <w:rsid w:val="00673D57"/>
    <w:rsid w:val="00673E64"/>
    <w:rsid w:val="00696C1E"/>
    <w:rsid w:val="006F2510"/>
    <w:rsid w:val="006F5FF7"/>
    <w:rsid w:val="00707FE7"/>
    <w:rsid w:val="007202E8"/>
    <w:rsid w:val="007935E6"/>
    <w:rsid w:val="007E2B65"/>
    <w:rsid w:val="00814B6A"/>
    <w:rsid w:val="008C37A9"/>
    <w:rsid w:val="008C65A5"/>
    <w:rsid w:val="008D5D67"/>
    <w:rsid w:val="008F6A8E"/>
    <w:rsid w:val="00916EBC"/>
    <w:rsid w:val="00990593"/>
    <w:rsid w:val="009B1053"/>
    <w:rsid w:val="00A80833"/>
    <w:rsid w:val="00A8249C"/>
    <w:rsid w:val="00AB6B54"/>
    <w:rsid w:val="00AF3941"/>
    <w:rsid w:val="00B341B8"/>
    <w:rsid w:val="00B73143"/>
    <w:rsid w:val="00B73DAC"/>
    <w:rsid w:val="00BA7B02"/>
    <w:rsid w:val="00BC3E74"/>
    <w:rsid w:val="00BD1E90"/>
    <w:rsid w:val="00BF0375"/>
    <w:rsid w:val="00C17CD7"/>
    <w:rsid w:val="00C2704F"/>
    <w:rsid w:val="00C3630E"/>
    <w:rsid w:val="00C431F5"/>
    <w:rsid w:val="00C81E67"/>
    <w:rsid w:val="00CB1367"/>
    <w:rsid w:val="00D02912"/>
    <w:rsid w:val="00D60D18"/>
    <w:rsid w:val="00DB05FF"/>
    <w:rsid w:val="00DB67BA"/>
    <w:rsid w:val="00DC6100"/>
    <w:rsid w:val="00E54516"/>
    <w:rsid w:val="00E601B8"/>
    <w:rsid w:val="00E8720D"/>
    <w:rsid w:val="00EB7006"/>
    <w:rsid w:val="00EE4CC9"/>
    <w:rsid w:val="00EF0E48"/>
    <w:rsid w:val="00EF2C1F"/>
    <w:rsid w:val="00EF73BD"/>
    <w:rsid w:val="00F02072"/>
    <w:rsid w:val="00F16C2B"/>
    <w:rsid w:val="00F41BC2"/>
    <w:rsid w:val="00F438C2"/>
    <w:rsid w:val="00F61C46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7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semiHidden/>
    <w:unhideWhenUsed/>
    <w:rsid w:val="0049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49639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0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6.jp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8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67EF-893E-4E77-9E77-F0509ABF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2</cp:revision>
  <dcterms:created xsi:type="dcterms:W3CDTF">2020-03-29T18:44:00Z</dcterms:created>
  <dcterms:modified xsi:type="dcterms:W3CDTF">2020-03-29T18:44:00Z</dcterms:modified>
</cp:coreProperties>
</file>